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0892C1F8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D3BF5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0265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35729A35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480C11E4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27EAFD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9F9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0A3F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7D7CFFC5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2D2D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2CC68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F9B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D44E7F1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2E2A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68097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had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90D60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EA88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DA51384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82BD4E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580BCD97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9DA9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63AF315D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30595E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8B1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444274D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B0AB2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09363DA3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0E74A1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3C5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341BA53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49089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549B04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FBC1A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D85A943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5EFFF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7224EE6A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0DDB3E30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2EED7DA6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FA0459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3A43137E" w14:textId="77777777" w:rsidTr="00C72680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BB74DE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317F1023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DF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4CD177D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4FA7DC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E769A8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2D86B81E" w14:textId="77777777" w:rsidTr="00C72680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FEDB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6FE01FD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D7A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4522A12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F24BFD7" w14:textId="4503E993" w:rsidR="009D2F85" w:rsidRPr="00366254" w:rsidRDefault="00D772E6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30FABDE3">
          <v:rect id="_x0000_s1026" style="position:absolute;margin-left:-.75pt;margin-top:11.8pt;width:540.75pt;height:84.75pt;z-index:-251658752" fillcolor="#7f7f7f [1612]"/>
        </w:pict>
      </w:r>
      <w:r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FE08A00" w14:textId="77777777" w:rsidR="00246994" w:rsidRPr="00D96061" w:rsidRDefault="00246994" w:rsidP="00246994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 and Crisis Numbers</w:t>
      </w:r>
    </w:p>
    <w:p w14:paraId="241AF53F" w14:textId="77777777" w:rsidR="00246994" w:rsidRPr="00D96061" w:rsidRDefault="00246994" w:rsidP="00246994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 and Crisis Numbers</w:t>
      </w:r>
      <w:r w:rsidRPr="00D96061">
        <w:rPr>
          <w:rFonts w:ascii="Tahoma" w:hAnsi="Tahoma" w:cs="Tahoma"/>
          <w:sz w:val="20"/>
          <w:szCs w:val="20"/>
        </w:rPr>
        <w:tab/>
      </w:r>
    </w:p>
    <w:p w14:paraId="393F4429" w14:textId="5B0A060D" w:rsidR="00246994" w:rsidRPr="00D96061" w:rsidRDefault="00246994" w:rsidP="00246994">
      <w:pPr>
        <w:rPr>
          <w:rFonts w:ascii="Tahoma" w:hAnsi="Tahoma" w:cs="Tahoma"/>
          <w:color w:val="F79646" w:themeColor="accent6"/>
          <w:sz w:val="20"/>
          <w:szCs w:val="20"/>
        </w:rPr>
      </w:pPr>
      <w:r w:rsidRPr="00D96061">
        <w:rPr>
          <w:rFonts w:ascii="Tahoma" w:hAnsi="Tahoma" w:cs="Tahoma"/>
          <w:color w:val="F79646" w:themeColor="accent6"/>
          <w:sz w:val="20"/>
          <w:szCs w:val="20"/>
        </w:rPr>
        <w:t xml:space="preserve">Item 3 </w:t>
      </w:r>
      <w:r w:rsidR="00D772E6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4B269D4E" w14:textId="77777777" w:rsidR="00246994" w:rsidRPr="00D96061" w:rsidRDefault="00246994" w:rsidP="0024699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</w:t>
      </w:r>
      <w:r>
        <w:rPr>
          <w:rFonts w:ascii="Tahoma" w:hAnsi="Tahoma" w:cs="Tahoma"/>
          <w:color w:val="FF0000"/>
          <w:sz w:val="20"/>
          <w:szCs w:val="20"/>
        </w:rPr>
        <w:t>Urgent Mental Health Evaluation with Escort</w:t>
      </w:r>
    </w:p>
    <w:p w14:paraId="236D8CF5" w14:textId="77777777" w:rsidR="00246994" w:rsidRPr="00D96061" w:rsidRDefault="00246994" w:rsidP="0024699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>
        <w:rPr>
          <w:rFonts w:ascii="Tahoma" w:hAnsi="Tahoma" w:cs="Tahoma"/>
          <w:color w:val="FF0000"/>
          <w:sz w:val="20"/>
          <w:szCs w:val="20"/>
        </w:rPr>
        <w:t>Urgent Mental Health Evaluation with Escort</w:t>
      </w:r>
    </w:p>
    <w:p w14:paraId="3CC561C1" w14:textId="22B503AD" w:rsidR="00246994" w:rsidRPr="00EE6F39" w:rsidRDefault="00246994" w:rsidP="00246994">
      <w:pPr>
        <w:rPr>
          <w:rFonts w:ascii="Tahoma" w:hAnsi="Tahoma" w:cs="Tahoma"/>
          <w:color w:val="FFC000"/>
          <w:sz w:val="20"/>
          <w:szCs w:val="20"/>
        </w:rPr>
      </w:pPr>
      <w:r w:rsidRPr="00EE6F39">
        <w:rPr>
          <w:rFonts w:ascii="Tahoma" w:hAnsi="Tahoma" w:cs="Tahoma"/>
          <w:color w:val="FFC000"/>
          <w:sz w:val="20"/>
          <w:szCs w:val="20"/>
        </w:rPr>
        <w:t xml:space="preserve">Item 6 Over 3 months ago: </w:t>
      </w:r>
      <w:r w:rsidR="00D772E6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3 </w:t>
      </w:r>
      <w:r w:rsidR="00D772E6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7B43FF47" w14:textId="77777777" w:rsidR="00246994" w:rsidRDefault="00246994" w:rsidP="00246994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3 months ago or less: </w:t>
      </w:r>
      <w:r w:rsidRPr="00D92ECF">
        <w:rPr>
          <w:rFonts w:ascii="Tahoma" w:hAnsi="Tahoma" w:cs="Tahoma"/>
          <w:color w:val="FF0000"/>
          <w:sz w:val="20"/>
          <w:szCs w:val="20"/>
        </w:rPr>
        <w:t xml:space="preserve">Urgent </w:t>
      </w:r>
      <w:r>
        <w:rPr>
          <w:rFonts w:ascii="Tahoma" w:hAnsi="Tahoma" w:cs="Tahoma"/>
          <w:color w:val="FF0000"/>
          <w:sz w:val="20"/>
          <w:szCs w:val="20"/>
        </w:rPr>
        <w:t>Mental Health</w:t>
      </w:r>
      <w:r w:rsidRPr="00D92ECF">
        <w:rPr>
          <w:rFonts w:ascii="Tahoma" w:hAnsi="Tahoma" w:cs="Tahoma"/>
          <w:color w:val="FF0000"/>
          <w:sz w:val="20"/>
          <w:szCs w:val="20"/>
        </w:rPr>
        <w:t xml:space="preserve"> Evaluation</w:t>
      </w:r>
      <w:r>
        <w:rPr>
          <w:rFonts w:ascii="Tahoma" w:hAnsi="Tahoma" w:cs="Tahoma"/>
          <w:color w:val="FF0000"/>
          <w:sz w:val="20"/>
          <w:szCs w:val="20"/>
        </w:rPr>
        <w:t xml:space="preserve"> with Escort</w:t>
      </w:r>
    </w:p>
    <w:p w14:paraId="7AA542A5" w14:textId="77777777" w:rsidR="00D15FD1" w:rsidRDefault="00D15FD1" w:rsidP="00BB35C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D15FD1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CF8A" w14:textId="77777777" w:rsidR="00994DE6" w:rsidRDefault="00994DE6" w:rsidP="009D2F85">
      <w:r>
        <w:separator/>
      </w:r>
    </w:p>
  </w:endnote>
  <w:endnote w:type="continuationSeparator" w:id="0">
    <w:p w14:paraId="015D35DF" w14:textId="77777777"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DDB4" w14:textId="77777777" w:rsidR="00246994" w:rsidRDefault="00246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6B59" w14:textId="77777777" w:rsidR="00246994" w:rsidRDefault="00246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E19B" w14:textId="77777777" w:rsidR="00246994" w:rsidRDefault="0024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7061" w14:textId="77777777" w:rsidR="00994DE6" w:rsidRDefault="00994DE6" w:rsidP="009D2F85">
      <w:r>
        <w:separator/>
      </w:r>
    </w:p>
  </w:footnote>
  <w:footnote w:type="continuationSeparator" w:id="0">
    <w:p w14:paraId="7955CC92" w14:textId="77777777"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D617" w14:textId="77777777" w:rsidR="00246994" w:rsidRDefault="00246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45C1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5A80C4F8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BB35C5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246994">
      <w:rPr>
        <w:rFonts w:ascii="Tahoma" w:hAnsi="Tahoma" w:cs="Tahoma"/>
        <w:i/>
        <w:color w:val="000000"/>
        <w:sz w:val="22"/>
        <w:szCs w:val="22"/>
      </w:rPr>
      <w:t>Law Enforcement</w:t>
    </w:r>
  </w:p>
  <w:p w14:paraId="19113F5A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FDF4" w14:textId="77777777" w:rsidR="00246994" w:rsidRDefault="00246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>
      <o:colormenu v:ext="edit" fill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157907"/>
    <w:rsid w:val="001E2191"/>
    <w:rsid w:val="00246994"/>
    <w:rsid w:val="00294437"/>
    <w:rsid w:val="002C62DB"/>
    <w:rsid w:val="002D242E"/>
    <w:rsid w:val="0034670D"/>
    <w:rsid w:val="00366254"/>
    <w:rsid w:val="003E1EA1"/>
    <w:rsid w:val="003F3358"/>
    <w:rsid w:val="00427796"/>
    <w:rsid w:val="004C45C8"/>
    <w:rsid w:val="004E3687"/>
    <w:rsid w:val="004E4C5C"/>
    <w:rsid w:val="0064331F"/>
    <w:rsid w:val="00655B8D"/>
    <w:rsid w:val="00675842"/>
    <w:rsid w:val="00680972"/>
    <w:rsid w:val="00692E2E"/>
    <w:rsid w:val="006B5872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B35C5"/>
    <w:rsid w:val="00BD56A2"/>
    <w:rsid w:val="00C534C7"/>
    <w:rsid w:val="00C72680"/>
    <w:rsid w:val="00CC4FE9"/>
    <w:rsid w:val="00CF2CF3"/>
    <w:rsid w:val="00D15FD1"/>
    <w:rsid w:val="00D552D9"/>
    <w:rsid w:val="00D772E6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1612]"/>
    </o:shapedefaults>
    <o:shapelayout v:ext="edit">
      <o:idmap v:ext="edit" data="1"/>
    </o:shapelayout>
  </w:shapeDefaults>
  <w:decimalSymbol w:val="."/>
  <w:listSeparator w:val=","/>
  <w14:docId w14:val="71903DF6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CE734-7794-440C-B418-9F096B21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2</cp:revision>
  <cp:lastPrinted>2016-04-29T15:41:00Z</cp:lastPrinted>
  <dcterms:created xsi:type="dcterms:W3CDTF">2021-04-15T20:20:00Z</dcterms:created>
  <dcterms:modified xsi:type="dcterms:W3CDTF">2021-04-15T20:20:00Z</dcterms:modified>
</cp:coreProperties>
</file>